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B1D" w:rsidRDefault="00BF1B1D" w:rsidP="00BF1B1D">
      <w:pPr>
        <w:spacing w:before="360" w:after="60"/>
        <w:jc w:val="right"/>
        <w:rPr>
          <w:rFonts w:ascii="AcademyC" w:hAnsi="AcademyC"/>
          <w:b/>
          <w:color w:val="000000"/>
          <w:lang w:val="uk-UA"/>
        </w:rPr>
      </w:pPr>
      <w:r>
        <w:rPr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-76835</wp:posOffset>
            </wp:positionV>
            <wp:extent cx="504190" cy="64770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1154" w:rsidRDefault="00061154" w:rsidP="00061154">
      <w:pPr>
        <w:spacing w:before="360" w:after="60"/>
        <w:jc w:val="center"/>
        <w:rPr>
          <w:rFonts w:ascii="AcademyC" w:hAnsi="AcademyC"/>
          <w:b/>
          <w:color w:val="000000"/>
          <w:sz w:val="22"/>
          <w:szCs w:val="22"/>
        </w:rPr>
      </w:pPr>
      <w:r>
        <w:rPr>
          <w:rFonts w:ascii="AcademyC" w:hAnsi="AcademyC"/>
          <w:b/>
          <w:color w:val="000000"/>
        </w:rPr>
        <w:t>УКРАЇНА</w:t>
      </w:r>
    </w:p>
    <w:p w:rsidR="00061154" w:rsidRDefault="00061154" w:rsidP="00061154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ВИЩА  РАДА  ПРАВОСУДДЯ</w:t>
      </w:r>
    </w:p>
    <w:p w:rsidR="00061154" w:rsidRDefault="00061154" w:rsidP="00061154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  <w:lang w:val="ru-RU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061154" w:rsidRPr="00264FE8" w:rsidTr="00044BDD">
        <w:trPr>
          <w:trHeight w:val="188"/>
        </w:trPr>
        <w:tc>
          <w:tcPr>
            <w:tcW w:w="3098" w:type="dxa"/>
            <w:hideMark/>
          </w:tcPr>
          <w:p w:rsidR="00061154" w:rsidRPr="00264FE8" w:rsidRDefault="007F3898" w:rsidP="007F3898">
            <w:pPr>
              <w:spacing w:after="200" w:line="276" w:lineRule="auto"/>
              <w:ind w:right="-2"/>
              <w:rPr>
                <w:noProof/>
                <w:lang w:val="uk-UA" w:eastAsia="en-US"/>
              </w:rPr>
            </w:pPr>
            <w:r>
              <w:rPr>
                <w:noProof/>
                <w:lang w:val="uk-UA" w:eastAsia="en-US"/>
              </w:rPr>
              <w:t>16 січня 2020</w:t>
            </w:r>
            <w:r w:rsidR="009928C3">
              <w:rPr>
                <w:noProof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061154" w:rsidRPr="00264FE8" w:rsidRDefault="00061154" w:rsidP="00044BDD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  <w:lang w:eastAsia="en-US"/>
              </w:rPr>
            </w:pPr>
            <w:r w:rsidRPr="00264FE8">
              <w:rPr>
                <w:rFonts w:ascii="Bookman Old Style" w:hAnsi="Bookman Old Style"/>
                <w:sz w:val="24"/>
                <w:szCs w:val="24"/>
              </w:rPr>
              <w:t xml:space="preserve">   </w:t>
            </w:r>
            <w:proofErr w:type="spellStart"/>
            <w:r w:rsidRPr="00264FE8">
              <w:rPr>
                <w:rFonts w:ascii="Book Antiqua" w:hAnsi="Book Antiqua"/>
                <w:sz w:val="24"/>
                <w:szCs w:val="24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061154" w:rsidRPr="004D3203" w:rsidRDefault="00C75040" w:rsidP="001D6D0C">
            <w:pPr>
              <w:spacing w:after="200" w:line="276" w:lineRule="auto"/>
              <w:ind w:right="-2"/>
              <w:jc w:val="center"/>
              <w:rPr>
                <w:noProof/>
                <w:lang w:val="uk-UA" w:eastAsia="en-US"/>
              </w:rPr>
            </w:pPr>
            <w:r>
              <w:rPr>
                <w:noProof/>
                <w:lang w:val="uk-UA" w:eastAsia="en-US"/>
              </w:rPr>
              <w:t xml:space="preserve">№ </w:t>
            </w:r>
            <w:r w:rsidRPr="00C75040">
              <w:rPr>
                <w:noProof/>
                <w:u w:val="single"/>
                <w:lang w:val="uk-UA" w:eastAsia="en-US"/>
              </w:rPr>
              <w:t>95</w:t>
            </w:r>
            <w:r w:rsidR="009928C3">
              <w:rPr>
                <w:noProof/>
                <w:lang w:val="uk-UA" w:eastAsia="en-US"/>
              </w:rPr>
              <w:t>/0/15-</w:t>
            </w:r>
            <w:r w:rsidR="007F3898">
              <w:rPr>
                <w:noProof/>
                <w:lang w:val="uk-UA" w:eastAsia="en-US"/>
              </w:rPr>
              <w:t>20</w:t>
            </w:r>
          </w:p>
        </w:tc>
      </w:tr>
    </w:tbl>
    <w:p w:rsidR="007F3898" w:rsidRDefault="007F3898" w:rsidP="00061154">
      <w:pPr>
        <w:tabs>
          <w:tab w:val="left" w:pos="0"/>
          <w:tab w:val="left" w:pos="3828"/>
          <w:tab w:val="left" w:pos="4253"/>
        </w:tabs>
        <w:ind w:right="4819"/>
        <w:jc w:val="both"/>
        <w:rPr>
          <w:b/>
          <w:sz w:val="24"/>
          <w:szCs w:val="24"/>
          <w:lang w:val="uk-UA"/>
        </w:rPr>
      </w:pPr>
    </w:p>
    <w:p w:rsidR="007F3898" w:rsidRPr="007F3898" w:rsidRDefault="00061154" w:rsidP="00061154">
      <w:pPr>
        <w:tabs>
          <w:tab w:val="left" w:pos="0"/>
          <w:tab w:val="left" w:pos="3828"/>
          <w:tab w:val="left" w:pos="4253"/>
        </w:tabs>
        <w:ind w:right="4819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продовження строку розгляду скарги </w:t>
      </w:r>
      <w:r w:rsidR="007F3898" w:rsidRPr="007F3898">
        <w:rPr>
          <w:b/>
          <w:sz w:val="24"/>
          <w:szCs w:val="24"/>
          <w:lang w:val="uk-UA"/>
        </w:rPr>
        <w:t>адв</w:t>
      </w:r>
      <w:r w:rsidR="00C75040">
        <w:rPr>
          <w:b/>
          <w:sz w:val="24"/>
          <w:szCs w:val="24"/>
          <w:lang w:val="uk-UA"/>
        </w:rPr>
        <w:t xml:space="preserve">оката </w:t>
      </w:r>
      <w:proofErr w:type="spellStart"/>
      <w:r w:rsidR="00C75040">
        <w:rPr>
          <w:b/>
          <w:sz w:val="24"/>
          <w:szCs w:val="24"/>
          <w:lang w:val="uk-UA"/>
        </w:rPr>
        <w:t>Рохманова</w:t>
      </w:r>
      <w:proofErr w:type="spellEnd"/>
      <w:r w:rsidR="00C75040">
        <w:rPr>
          <w:b/>
          <w:sz w:val="24"/>
          <w:szCs w:val="24"/>
          <w:lang w:val="uk-UA"/>
        </w:rPr>
        <w:t xml:space="preserve"> С.І.</w:t>
      </w:r>
      <w:r w:rsidR="007F3898" w:rsidRPr="007F3898">
        <w:rPr>
          <w:b/>
          <w:sz w:val="24"/>
          <w:szCs w:val="24"/>
          <w:lang w:val="uk-UA"/>
        </w:rPr>
        <w:t xml:space="preserve"> на рішення Кваліфікаційно-дисциплінарної комісії прокурорів від 13 червня 2018 року </w:t>
      </w:r>
      <w:r w:rsidR="00C75040">
        <w:rPr>
          <w:b/>
          <w:sz w:val="24"/>
          <w:szCs w:val="24"/>
          <w:lang w:val="uk-UA"/>
        </w:rPr>
        <w:t xml:space="preserve">                  </w:t>
      </w:r>
      <w:r w:rsidR="00913ACD">
        <w:rPr>
          <w:b/>
          <w:sz w:val="24"/>
          <w:szCs w:val="24"/>
          <w:lang w:val="uk-UA"/>
        </w:rPr>
        <w:t xml:space="preserve">№ </w:t>
      </w:r>
      <w:r w:rsidR="007F3898" w:rsidRPr="007F3898">
        <w:rPr>
          <w:b/>
          <w:sz w:val="24"/>
          <w:szCs w:val="24"/>
          <w:lang w:val="uk-UA"/>
        </w:rPr>
        <w:t>249дп-18 про закриття дисциплінарного провадження стосовно прокурора першого відділу процесуального керівництва управління наглядової діяльності Генеральної інспекції Генеральної прокуратури Украї</w:t>
      </w:r>
      <w:r w:rsidR="00C75040">
        <w:rPr>
          <w:b/>
          <w:sz w:val="24"/>
          <w:szCs w:val="24"/>
          <w:lang w:val="uk-UA"/>
        </w:rPr>
        <w:t>ни Павленка П.О.</w:t>
      </w:r>
    </w:p>
    <w:p w:rsidR="00E424FF" w:rsidRDefault="00E424FF" w:rsidP="00061154">
      <w:pPr>
        <w:tabs>
          <w:tab w:val="left" w:pos="3828"/>
          <w:tab w:val="left" w:pos="4253"/>
        </w:tabs>
        <w:ind w:firstLine="851"/>
        <w:jc w:val="both"/>
        <w:rPr>
          <w:b/>
          <w:sz w:val="24"/>
          <w:szCs w:val="24"/>
          <w:lang w:val="uk-UA"/>
        </w:rPr>
      </w:pPr>
    </w:p>
    <w:p w:rsidR="007F3898" w:rsidRDefault="00E424FF" w:rsidP="00E424FF">
      <w:pPr>
        <w:tabs>
          <w:tab w:val="left" w:pos="0"/>
          <w:tab w:val="left" w:pos="709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</w:p>
    <w:p w:rsidR="00061154" w:rsidRPr="00EA1B5F" w:rsidRDefault="00061154" w:rsidP="007F3898">
      <w:pPr>
        <w:tabs>
          <w:tab w:val="left" w:pos="0"/>
          <w:tab w:val="left" w:pos="709"/>
        </w:tabs>
        <w:ind w:firstLine="709"/>
        <w:jc w:val="both"/>
        <w:rPr>
          <w:lang w:val="uk-UA"/>
        </w:rPr>
      </w:pPr>
      <w:r w:rsidRPr="00EA1B5F">
        <w:rPr>
          <w:lang w:val="uk-UA"/>
        </w:rPr>
        <w:t xml:space="preserve">Вища рада правосуддя, розглянувши питання щодо продовження строку розгляду </w:t>
      </w:r>
      <w:r w:rsidRPr="00EA1B5F">
        <w:rPr>
          <w:rFonts w:eastAsia="Times New Roman"/>
          <w:bCs/>
          <w:lang w:val="uk-UA"/>
        </w:rPr>
        <w:t>скарги</w:t>
      </w:r>
      <w:r w:rsidR="007F3898">
        <w:rPr>
          <w:rFonts w:eastAsia="Times New Roman"/>
          <w:bCs/>
          <w:lang w:val="uk-UA"/>
        </w:rPr>
        <w:t xml:space="preserve"> </w:t>
      </w:r>
      <w:r w:rsidR="007F3898" w:rsidRPr="007F3898">
        <w:rPr>
          <w:lang w:val="uk-UA"/>
        </w:rPr>
        <w:t xml:space="preserve">адвоката </w:t>
      </w:r>
      <w:proofErr w:type="spellStart"/>
      <w:r w:rsidR="007F3898" w:rsidRPr="007F3898">
        <w:rPr>
          <w:lang w:val="uk-UA"/>
        </w:rPr>
        <w:t>Рохманова</w:t>
      </w:r>
      <w:proofErr w:type="spellEnd"/>
      <w:r w:rsidR="007F3898" w:rsidRPr="007F3898">
        <w:rPr>
          <w:lang w:val="uk-UA"/>
        </w:rPr>
        <w:t xml:space="preserve"> Сергія Івановича на рішення Кваліфікаційно-дисциплінарної комісії прокурорів від</w:t>
      </w:r>
      <w:r w:rsidR="007F3898" w:rsidRPr="00BB3543">
        <w:rPr>
          <w:lang w:val="uk-UA"/>
        </w:rPr>
        <w:t xml:space="preserve"> </w:t>
      </w:r>
      <w:r w:rsidR="007F3898" w:rsidRPr="007F3898">
        <w:rPr>
          <w:lang w:val="uk-UA"/>
        </w:rPr>
        <w:t xml:space="preserve">13 червня 2018 року </w:t>
      </w:r>
      <w:r w:rsidR="00913ACD">
        <w:rPr>
          <w:lang w:val="uk-UA"/>
        </w:rPr>
        <w:t>№</w:t>
      </w:r>
      <w:r w:rsidR="007F3898" w:rsidRPr="007F3898">
        <w:rPr>
          <w:lang w:val="uk-UA"/>
        </w:rPr>
        <w:t>249дп-18 про закриття дисциплінарного</w:t>
      </w:r>
      <w:r w:rsidR="007F3898" w:rsidRPr="00BB3543">
        <w:rPr>
          <w:lang w:val="uk-UA"/>
        </w:rPr>
        <w:t xml:space="preserve"> </w:t>
      </w:r>
      <w:r w:rsidR="007F3898" w:rsidRPr="007F3898">
        <w:rPr>
          <w:lang w:val="uk-UA"/>
        </w:rPr>
        <w:t>провадження стосовно прокурора першого відділу процесуального</w:t>
      </w:r>
      <w:r w:rsidR="007F3898" w:rsidRPr="00BB3543">
        <w:rPr>
          <w:lang w:val="uk-UA"/>
        </w:rPr>
        <w:t xml:space="preserve"> </w:t>
      </w:r>
      <w:r w:rsidR="007F3898" w:rsidRPr="007F3898">
        <w:rPr>
          <w:lang w:val="uk-UA"/>
        </w:rPr>
        <w:t>керівництва управління наглядової діяльності Генеральної інспекції</w:t>
      </w:r>
      <w:r w:rsidR="007F3898" w:rsidRPr="00BB3543">
        <w:rPr>
          <w:lang w:val="uk-UA"/>
        </w:rPr>
        <w:t xml:space="preserve"> </w:t>
      </w:r>
      <w:r w:rsidR="007F3898" w:rsidRPr="007F3898">
        <w:rPr>
          <w:lang w:val="uk-UA"/>
        </w:rPr>
        <w:t>Генеральної прокуратури України Павленка Павла Олександровича</w:t>
      </w:r>
      <w:r>
        <w:rPr>
          <w:lang w:val="uk-UA"/>
        </w:rPr>
        <w:t>,</w:t>
      </w:r>
    </w:p>
    <w:p w:rsidR="00061154" w:rsidRPr="00EA1B5F" w:rsidRDefault="00061154" w:rsidP="00061154">
      <w:pPr>
        <w:tabs>
          <w:tab w:val="left" w:pos="4253"/>
          <w:tab w:val="left" w:pos="4395"/>
        </w:tabs>
        <w:ind w:right="5103"/>
        <w:jc w:val="both"/>
        <w:rPr>
          <w:b/>
          <w:sz w:val="24"/>
          <w:szCs w:val="24"/>
          <w:lang w:val="uk-UA"/>
        </w:rPr>
      </w:pPr>
    </w:p>
    <w:p w:rsidR="00061154" w:rsidRDefault="00061154" w:rsidP="00061154">
      <w:pPr>
        <w:ind w:right="-1"/>
        <w:jc w:val="center"/>
        <w:rPr>
          <w:b/>
          <w:lang w:val="uk-UA"/>
        </w:rPr>
      </w:pPr>
      <w:r>
        <w:rPr>
          <w:b/>
          <w:lang w:val="uk-UA"/>
        </w:rPr>
        <w:t>встановила:</w:t>
      </w:r>
    </w:p>
    <w:p w:rsidR="00061154" w:rsidRDefault="00061154" w:rsidP="00061154">
      <w:pPr>
        <w:ind w:firstLine="794"/>
        <w:jc w:val="both"/>
        <w:rPr>
          <w:lang w:val="uk-UA" w:eastAsia="en-US"/>
        </w:rPr>
      </w:pPr>
    </w:p>
    <w:p w:rsidR="00BF1B1D" w:rsidRDefault="00BF1B1D" w:rsidP="00BF1B1D">
      <w:pPr>
        <w:pStyle w:val="aa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F1B1D">
        <w:rPr>
          <w:rFonts w:ascii="Times New Roman" w:hAnsi="Times New Roman" w:cs="Times New Roman"/>
          <w:sz w:val="28"/>
          <w:szCs w:val="28"/>
        </w:rPr>
        <w:t xml:space="preserve">до Вищої ради правосуддя </w:t>
      </w:r>
      <w:r w:rsidR="00D217F9" w:rsidRPr="00D217F9">
        <w:rPr>
          <w:rFonts w:ascii="Times New Roman" w:hAnsi="Times New Roman" w:cs="Times New Roman"/>
          <w:sz w:val="28"/>
          <w:szCs w:val="28"/>
          <w:lang w:val="ru-RU"/>
        </w:rPr>
        <w:t xml:space="preserve">18 </w:t>
      </w:r>
      <w:r w:rsidR="00D217F9">
        <w:rPr>
          <w:rFonts w:ascii="Times New Roman" w:hAnsi="Times New Roman" w:cs="Times New Roman"/>
          <w:sz w:val="28"/>
          <w:szCs w:val="28"/>
        </w:rPr>
        <w:t>листопада</w:t>
      </w:r>
      <w:r w:rsidRPr="00BF1B1D">
        <w:rPr>
          <w:rFonts w:ascii="Times New Roman" w:hAnsi="Times New Roman" w:cs="Times New Roman"/>
          <w:sz w:val="28"/>
          <w:szCs w:val="28"/>
        </w:rPr>
        <w:t xml:space="preserve"> 2019 року (вх. № </w:t>
      </w:r>
      <w:r w:rsidR="00D217F9" w:rsidRPr="00F6269A">
        <w:rPr>
          <w:rFonts w:ascii="Times New Roman" w:hAnsi="Times New Roman"/>
          <w:sz w:val="28"/>
          <w:szCs w:val="28"/>
        </w:rPr>
        <w:t>12403/0/8-19</w:t>
      </w:r>
      <w:r w:rsidRPr="00BF1B1D">
        <w:rPr>
          <w:rFonts w:ascii="Times New Roman" w:hAnsi="Times New Roman" w:cs="Times New Roman"/>
          <w:sz w:val="28"/>
          <w:szCs w:val="28"/>
        </w:rPr>
        <w:t xml:space="preserve">) надійшла </w:t>
      </w:r>
    </w:p>
    <w:p w:rsidR="00D217F9" w:rsidRDefault="00C75040" w:rsidP="00D217F9">
      <w:pPr>
        <w:pStyle w:val="aa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217F9" w:rsidRPr="00F6269A">
        <w:rPr>
          <w:rFonts w:ascii="Times New Roman" w:hAnsi="Times New Roman"/>
          <w:sz w:val="28"/>
          <w:szCs w:val="28"/>
        </w:rPr>
        <w:t>останова Великої Палати Верховного Суду від 12 вересня 2019</w:t>
      </w:r>
      <w:r w:rsidR="00D217F9">
        <w:rPr>
          <w:rFonts w:ascii="Times New Roman" w:hAnsi="Times New Roman"/>
          <w:sz w:val="28"/>
          <w:szCs w:val="28"/>
        </w:rPr>
        <w:t> </w:t>
      </w:r>
      <w:r w:rsidR="00D217F9" w:rsidRPr="00F6269A">
        <w:rPr>
          <w:rFonts w:ascii="Times New Roman" w:hAnsi="Times New Roman"/>
          <w:sz w:val="28"/>
          <w:szCs w:val="28"/>
        </w:rPr>
        <w:t>року</w:t>
      </w:r>
      <w:r w:rsidR="00D217F9">
        <w:rPr>
          <w:rFonts w:ascii="Times New Roman" w:hAnsi="Times New Roman"/>
          <w:sz w:val="28"/>
          <w:szCs w:val="28"/>
        </w:rPr>
        <w:t xml:space="preserve"> про задоволення апеляційної</w:t>
      </w:r>
      <w:r w:rsidR="00D217F9" w:rsidRPr="00D217F9">
        <w:rPr>
          <w:rFonts w:ascii="Times New Roman" w:hAnsi="Times New Roman"/>
          <w:sz w:val="28"/>
          <w:szCs w:val="28"/>
        </w:rPr>
        <w:t xml:space="preserve"> скарг</w:t>
      </w:r>
      <w:r w:rsidR="00D217F9">
        <w:rPr>
          <w:rFonts w:ascii="Times New Roman" w:hAnsi="Times New Roman"/>
          <w:sz w:val="28"/>
          <w:szCs w:val="28"/>
        </w:rPr>
        <w:t>и</w:t>
      </w:r>
      <w:r w:rsidR="00D217F9" w:rsidRPr="00D217F9">
        <w:rPr>
          <w:rFonts w:ascii="Times New Roman" w:hAnsi="Times New Roman"/>
          <w:sz w:val="28"/>
          <w:szCs w:val="28"/>
        </w:rPr>
        <w:t xml:space="preserve"> Павленка П.О. на рішення Касаційного</w:t>
      </w:r>
      <w:r w:rsidR="00D217F9">
        <w:rPr>
          <w:rFonts w:ascii="Times New Roman" w:hAnsi="Times New Roman"/>
          <w:sz w:val="28"/>
          <w:szCs w:val="28"/>
        </w:rPr>
        <w:t xml:space="preserve"> </w:t>
      </w:r>
      <w:r w:rsidR="00D217F9" w:rsidRPr="00D217F9">
        <w:rPr>
          <w:rFonts w:ascii="Times New Roman" w:hAnsi="Times New Roman"/>
          <w:sz w:val="28"/>
          <w:szCs w:val="28"/>
        </w:rPr>
        <w:t>адміністративного суду у складі Верховного Суду від 1 квітня 2019 року, визнан</w:t>
      </w:r>
      <w:r w:rsidR="00D217F9">
        <w:rPr>
          <w:rFonts w:ascii="Times New Roman" w:hAnsi="Times New Roman"/>
          <w:sz w:val="28"/>
          <w:szCs w:val="28"/>
        </w:rPr>
        <w:t>ня протиправним та скасу</w:t>
      </w:r>
      <w:r w:rsidR="00D217F9" w:rsidRPr="00D217F9">
        <w:rPr>
          <w:rFonts w:ascii="Times New Roman" w:hAnsi="Times New Roman"/>
          <w:sz w:val="28"/>
          <w:szCs w:val="28"/>
        </w:rPr>
        <w:t>ван</w:t>
      </w:r>
      <w:r w:rsidR="00D217F9">
        <w:rPr>
          <w:rFonts w:ascii="Times New Roman" w:hAnsi="Times New Roman"/>
          <w:sz w:val="28"/>
          <w:szCs w:val="28"/>
        </w:rPr>
        <w:t>ня</w:t>
      </w:r>
      <w:r w:rsidR="00D217F9" w:rsidRPr="00D217F9">
        <w:rPr>
          <w:rFonts w:ascii="Times New Roman" w:hAnsi="Times New Roman"/>
          <w:sz w:val="28"/>
          <w:szCs w:val="28"/>
        </w:rPr>
        <w:t xml:space="preserve"> рішення Вищої ради правосуддя від </w:t>
      </w:r>
      <w:r w:rsidR="00D217F9">
        <w:rPr>
          <w:rFonts w:ascii="Times New Roman" w:hAnsi="Times New Roman"/>
          <w:sz w:val="28"/>
          <w:szCs w:val="28"/>
        </w:rPr>
        <w:t xml:space="preserve">            </w:t>
      </w:r>
      <w:r w:rsidR="00D217F9" w:rsidRPr="00D217F9">
        <w:rPr>
          <w:rFonts w:ascii="Times New Roman" w:hAnsi="Times New Roman"/>
          <w:sz w:val="28"/>
          <w:szCs w:val="28"/>
        </w:rPr>
        <w:t>4 вересня</w:t>
      </w:r>
      <w:r w:rsidR="00D217F9">
        <w:rPr>
          <w:rFonts w:ascii="Times New Roman" w:hAnsi="Times New Roman"/>
          <w:sz w:val="28"/>
          <w:szCs w:val="28"/>
        </w:rPr>
        <w:t xml:space="preserve"> 2018 року № 2814/0/15-18 п</w:t>
      </w:r>
      <w:r w:rsidR="00D217F9" w:rsidRPr="00D217F9">
        <w:rPr>
          <w:rFonts w:ascii="Times New Roman" w:hAnsi="Times New Roman"/>
          <w:sz w:val="28"/>
          <w:szCs w:val="28"/>
        </w:rPr>
        <w:t>ро скасування рішення Кваліфікаційно-дисциплінарної комісії прокурорів від 13 червня 2018 року</w:t>
      </w:r>
      <w:r w:rsidR="00D217F9">
        <w:rPr>
          <w:rFonts w:ascii="Times New Roman" w:hAnsi="Times New Roman"/>
          <w:sz w:val="28"/>
          <w:szCs w:val="28"/>
        </w:rPr>
        <w:t xml:space="preserve"> </w:t>
      </w:r>
      <w:r w:rsidR="00D217F9" w:rsidRPr="00D217F9">
        <w:rPr>
          <w:rFonts w:ascii="Times New Roman" w:hAnsi="Times New Roman"/>
          <w:sz w:val="28"/>
          <w:szCs w:val="28"/>
        </w:rPr>
        <w:t>№ 249дп-18 про закриття дисциплінарного провадження щодо прокурора першого відділу процесуального керівництва управління наглядової діяльності Генеральної інспекції Генеральної прокуратури України Павленка П.О.</w:t>
      </w:r>
    </w:p>
    <w:p w:rsidR="00BF1B1D" w:rsidRPr="00BF1B1D" w:rsidRDefault="00BF1B1D" w:rsidP="00BF1B1D">
      <w:pPr>
        <w:pStyle w:val="aa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B1D">
        <w:rPr>
          <w:rFonts w:ascii="Times New Roman" w:hAnsi="Times New Roman" w:cs="Times New Roman"/>
          <w:sz w:val="28"/>
          <w:szCs w:val="28"/>
        </w:rPr>
        <w:t>Відповідно до протоколу автоматизованого розподілу справи між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F1B1D">
        <w:rPr>
          <w:rFonts w:ascii="Times New Roman" w:hAnsi="Times New Roman" w:cs="Times New Roman"/>
          <w:sz w:val="28"/>
          <w:szCs w:val="28"/>
        </w:rPr>
        <w:t xml:space="preserve"> членами Вищої ради правосуддя від </w:t>
      </w:r>
      <w:r w:rsidR="00D217F9">
        <w:rPr>
          <w:rFonts w:ascii="Times New Roman" w:hAnsi="Times New Roman" w:cs="Times New Roman"/>
          <w:sz w:val="28"/>
          <w:szCs w:val="28"/>
        </w:rPr>
        <w:t>20 листопада</w:t>
      </w:r>
      <w:r w:rsidRPr="00BF1B1D">
        <w:rPr>
          <w:rFonts w:ascii="Times New Roman" w:hAnsi="Times New Roman" w:cs="Times New Roman"/>
          <w:sz w:val="28"/>
          <w:szCs w:val="28"/>
        </w:rPr>
        <w:t xml:space="preserve"> 2019</w:t>
      </w:r>
      <w:r w:rsidRPr="00BF1B1D">
        <w:rPr>
          <w:rFonts w:ascii="Times New Roman" w:eastAsia="Calibri" w:hAnsi="Times New Roman" w:cs="Times New Roman"/>
          <w:sz w:val="28"/>
          <w:szCs w:val="28"/>
        </w:rPr>
        <w:t xml:space="preserve"> року</w:t>
      </w:r>
      <w:r w:rsidRPr="00BF1B1D">
        <w:rPr>
          <w:rFonts w:ascii="Times New Roman" w:hAnsi="Times New Roman" w:cs="Times New Roman"/>
          <w:sz w:val="28"/>
          <w:szCs w:val="28"/>
        </w:rPr>
        <w:t xml:space="preserve"> доповідачем щодо вказаної скарги визначено члена Вищої ради правосуддя </w:t>
      </w:r>
      <w:proofErr w:type="spellStart"/>
      <w:r w:rsidR="00FF5A93">
        <w:rPr>
          <w:rFonts w:ascii="Times New Roman" w:hAnsi="Times New Roman" w:cs="Times New Roman"/>
          <w:sz w:val="28"/>
          <w:szCs w:val="28"/>
        </w:rPr>
        <w:t>Худика</w:t>
      </w:r>
      <w:proofErr w:type="spellEnd"/>
      <w:r w:rsidR="00FF5A93">
        <w:rPr>
          <w:rFonts w:ascii="Times New Roman" w:hAnsi="Times New Roman" w:cs="Times New Roman"/>
          <w:sz w:val="28"/>
          <w:szCs w:val="28"/>
        </w:rPr>
        <w:t xml:space="preserve"> М.П.</w:t>
      </w:r>
      <w:r w:rsidRPr="00BF1B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5A93" w:rsidRPr="00FF5A93" w:rsidRDefault="00E424FF" w:rsidP="00FF5A93">
      <w:pPr>
        <w:jc w:val="both"/>
        <w:rPr>
          <w:color w:val="000000"/>
          <w:shd w:val="clear" w:color="auto" w:fill="FFFFFF"/>
          <w:lang w:val="uk-UA"/>
        </w:rPr>
      </w:pPr>
      <w:r>
        <w:rPr>
          <w:lang w:val="uk-UA"/>
        </w:rPr>
        <w:tab/>
      </w:r>
      <w:r w:rsidR="00FF5A93" w:rsidRPr="00FF5A93">
        <w:rPr>
          <w:color w:val="000000"/>
          <w:shd w:val="clear" w:color="auto" w:fill="FFFFFF"/>
          <w:lang w:val="uk-UA"/>
        </w:rPr>
        <w:t xml:space="preserve">Частиною четвертою статті 53 Закону України «Про Вищу раду правосуддя» передбачено, що Вища рада правосуддя розглядає скарги на </w:t>
      </w:r>
      <w:r w:rsidR="00FF5A93" w:rsidRPr="00FF5A93">
        <w:rPr>
          <w:color w:val="000000"/>
          <w:shd w:val="clear" w:color="auto" w:fill="FFFFFF"/>
          <w:lang w:val="uk-UA"/>
        </w:rPr>
        <w:lastRenderedPageBreak/>
        <w:t>рішення відповідного органу про притягнення до дисциплінарної відповідальності прокурора не пізніше шістдесяти днів з дня їх надходження. Цей строк може бути продовжений Вищою радою правосуддя не більше ніж на шістдесят днів у разі потреби додаткової перевірки обставин та (або) матеріалів справи.</w:t>
      </w:r>
    </w:p>
    <w:p w:rsidR="00FF5A93" w:rsidRPr="00FF5A93" w:rsidRDefault="00FF5A93" w:rsidP="00FF5A93">
      <w:pPr>
        <w:ind w:firstLine="709"/>
        <w:jc w:val="both"/>
        <w:rPr>
          <w:color w:val="000000"/>
          <w:shd w:val="clear" w:color="auto" w:fill="FFFFFF"/>
          <w:lang w:val="uk-UA"/>
        </w:rPr>
      </w:pPr>
      <w:r w:rsidRPr="00FF5A93">
        <w:rPr>
          <w:color w:val="000000"/>
          <w:shd w:val="clear" w:color="auto" w:fill="FFFFFF"/>
          <w:lang w:val="uk-UA"/>
        </w:rPr>
        <w:t>Оскільки строк розгляду скарги адв</w:t>
      </w:r>
      <w:r w:rsidR="00C75040">
        <w:rPr>
          <w:color w:val="000000"/>
          <w:shd w:val="clear" w:color="auto" w:fill="FFFFFF"/>
          <w:lang w:val="uk-UA"/>
        </w:rPr>
        <w:t xml:space="preserve">оката </w:t>
      </w:r>
      <w:proofErr w:type="spellStart"/>
      <w:r w:rsidR="00C75040">
        <w:rPr>
          <w:color w:val="000000"/>
          <w:shd w:val="clear" w:color="auto" w:fill="FFFFFF"/>
          <w:lang w:val="uk-UA"/>
        </w:rPr>
        <w:t>Рохманова</w:t>
      </w:r>
      <w:proofErr w:type="spellEnd"/>
      <w:r w:rsidR="00C75040">
        <w:rPr>
          <w:color w:val="000000"/>
          <w:shd w:val="clear" w:color="auto" w:fill="FFFFFF"/>
          <w:lang w:val="uk-UA"/>
        </w:rPr>
        <w:t xml:space="preserve"> С.І.</w:t>
      </w:r>
      <w:r w:rsidRPr="00FF5A93">
        <w:rPr>
          <w:color w:val="000000"/>
          <w:shd w:val="clear" w:color="auto" w:fill="FFFFFF"/>
          <w:lang w:val="uk-UA"/>
        </w:rPr>
        <w:t xml:space="preserve"> на рішення Кваліфікаційно-дисциплінарної комісії прокурорів від 13 червня </w:t>
      </w:r>
      <w:r>
        <w:rPr>
          <w:color w:val="000000"/>
          <w:shd w:val="clear" w:color="auto" w:fill="FFFFFF"/>
          <w:lang w:val="uk-UA"/>
        </w:rPr>
        <w:t xml:space="preserve"> </w:t>
      </w:r>
      <w:r w:rsidRPr="00FF5A93">
        <w:rPr>
          <w:color w:val="000000"/>
          <w:shd w:val="clear" w:color="auto" w:fill="FFFFFF"/>
          <w:lang w:val="uk-UA"/>
        </w:rPr>
        <w:t xml:space="preserve">2018 року </w:t>
      </w:r>
      <w:r w:rsidR="00C75040">
        <w:rPr>
          <w:color w:val="000000"/>
          <w:shd w:val="clear" w:color="auto" w:fill="FFFFFF"/>
          <w:lang w:val="uk-UA"/>
        </w:rPr>
        <w:t xml:space="preserve">         </w:t>
      </w:r>
      <w:r w:rsidR="00966A46">
        <w:rPr>
          <w:color w:val="000000"/>
          <w:shd w:val="clear" w:color="auto" w:fill="FFFFFF"/>
          <w:lang w:val="uk-UA"/>
        </w:rPr>
        <w:t xml:space="preserve">№ </w:t>
      </w:r>
      <w:r w:rsidRPr="00FF5A93">
        <w:rPr>
          <w:color w:val="000000"/>
          <w:shd w:val="clear" w:color="auto" w:fill="FFFFFF"/>
          <w:lang w:val="uk-UA"/>
        </w:rPr>
        <w:t>249дп-18 про закриття дисциплінарного провадження стосовно прокурора першого відділу процесуального керівництва управління наглядової діяльності Генеральної інспекції Генеральної прокуратури Украї</w:t>
      </w:r>
      <w:r w:rsidR="00C75040">
        <w:rPr>
          <w:color w:val="000000"/>
          <w:shd w:val="clear" w:color="auto" w:fill="FFFFFF"/>
          <w:lang w:val="uk-UA"/>
        </w:rPr>
        <w:t>ни Павленка П.О.</w:t>
      </w:r>
      <w:r>
        <w:rPr>
          <w:color w:val="000000"/>
          <w:shd w:val="clear" w:color="auto" w:fill="FFFFFF"/>
          <w:lang w:val="uk-UA"/>
        </w:rPr>
        <w:t xml:space="preserve"> </w:t>
      </w:r>
      <w:r w:rsidRPr="00FF5A93">
        <w:rPr>
          <w:color w:val="000000"/>
          <w:shd w:val="clear" w:color="auto" w:fill="FFFFFF"/>
          <w:lang w:val="uk-UA"/>
        </w:rPr>
        <w:t>закінчується, а викладені у ній обставини та матеріали справи потребують додаткової перевірки, Вища рада правосуддя вважає за необхідне продовжити строк розгляду зазначеної скарги на шістдесят днів.</w:t>
      </w:r>
    </w:p>
    <w:p w:rsidR="00FF5A93" w:rsidRPr="00FF5A93" w:rsidRDefault="00FF5A93" w:rsidP="00737F24">
      <w:pPr>
        <w:ind w:firstLine="708"/>
        <w:jc w:val="both"/>
        <w:rPr>
          <w:color w:val="000000"/>
          <w:shd w:val="clear" w:color="auto" w:fill="FFFFFF"/>
          <w:lang w:val="uk-UA"/>
        </w:rPr>
      </w:pPr>
      <w:r w:rsidRPr="00FF5A93">
        <w:rPr>
          <w:color w:val="000000"/>
          <w:shd w:val="clear" w:color="auto" w:fill="FFFFFF"/>
          <w:lang w:val="uk-UA"/>
        </w:rPr>
        <w:t>З огляду на викладене та керуючись частиною четвертою статті 53 Закону України «Про Вищу раду правосуддя», пунктами 9.1 та 14.4 Регламенту Вищої ради правосуддя, Вища рада правосуддя</w:t>
      </w:r>
      <w:bookmarkStart w:id="0" w:name="_GoBack"/>
      <w:bookmarkEnd w:id="0"/>
    </w:p>
    <w:p w:rsidR="00FF5A93" w:rsidRPr="00FF5A93" w:rsidRDefault="00FF5A93" w:rsidP="00FF5A93">
      <w:pPr>
        <w:jc w:val="both"/>
        <w:rPr>
          <w:color w:val="000000"/>
          <w:shd w:val="clear" w:color="auto" w:fill="FFFFFF"/>
          <w:lang w:val="uk-UA"/>
        </w:rPr>
      </w:pPr>
    </w:p>
    <w:p w:rsidR="00FF5A93" w:rsidRPr="00FF5A93" w:rsidRDefault="00FF5A93" w:rsidP="00FF5A93">
      <w:pPr>
        <w:jc w:val="center"/>
        <w:rPr>
          <w:b/>
          <w:color w:val="000000"/>
          <w:shd w:val="clear" w:color="auto" w:fill="FFFFFF"/>
          <w:lang w:val="uk-UA"/>
        </w:rPr>
      </w:pPr>
      <w:r w:rsidRPr="00FF5A93">
        <w:rPr>
          <w:b/>
          <w:color w:val="000000"/>
          <w:shd w:val="clear" w:color="auto" w:fill="FFFFFF"/>
          <w:lang w:val="uk-UA"/>
        </w:rPr>
        <w:t>ухвалила:</w:t>
      </w:r>
    </w:p>
    <w:p w:rsidR="00FF5A93" w:rsidRPr="00FF5A93" w:rsidRDefault="00FF5A93" w:rsidP="00FF5A93">
      <w:pPr>
        <w:jc w:val="both"/>
        <w:rPr>
          <w:color w:val="000000"/>
          <w:shd w:val="clear" w:color="auto" w:fill="FFFFFF"/>
          <w:lang w:val="uk-UA"/>
        </w:rPr>
      </w:pPr>
    </w:p>
    <w:p w:rsidR="00FF5A93" w:rsidRPr="00FF5A93" w:rsidRDefault="00FF5A93" w:rsidP="00FF5A93">
      <w:pPr>
        <w:jc w:val="both"/>
        <w:rPr>
          <w:color w:val="000000"/>
          <w:shd w:val="clear" w:color="auto" w:fill="FFFFFF"/>
          <w:lang w:val="uk-UA"/>
        </w:rPr>
      </w:pPr>
      <w:r w:rsidRPr="00FF5A93">
        <w:rPr>
          <w:color w:val="000000"/>
          <w:shd w:val="clear" w:color="auto" w:fill="FFFFFF"/>
          <w:lang w:val="uk-UA"/>
        </w:rPr>
        <w:t xml:space="preserve">продовжити на шістдесят днів строк розгляду скарги адвоката </w:t>
      </w:r>
      <w:proofErr w:type="spellStart"/>
      <w:r w:rsidRPr="00FF5A93">
        <w:rPr>
          <w:color w:val="000000"/>
          <w:shd w:val="clear" w:color="auto" w:fill="FFFFFF"/>
          <w:lang w:val="uk-UA"/>
        </w:rPr>
        <w:t>Рохманова</w:t>
      </w:r>
      <w:proofErr w:type="spellEnd"/>
      <w:r w:rsidRPr="00FF5A93">
        <w:rPr>
          <w:color w:val="000000"/>
          <w:shd w:val="clear" w:color="auto" w:fill="FFFFFF"/>
          <w:lang w:val="uk-UA"/>
        </w:rPr>
        <w:t xml:space="preserve"> Сергія Івановича на рішення Кваліфікаційно-дисциплінарної комісії прокурорів від </w:t>
      </w:r>
      <w:r>
        <w:rPr>
          <w:color w:val="000000"/>
          <w:shd w:val="clear" w:color="auto" w:fill="FFFFFF"/>
          <w:lang w:val="uk-UA"/>
        </w:rPr>
        <w:t xml:space="preserve">     </w:t>
      </w:r>
      <w:r w:rsidRPr="00FF5A93">
        <w:rPr>
          <w:color w:val="000000"/>
          <w:shd w:val="clear" w:color="auto" w:fill="FFFFFF"/>
          <w:lang w:val="uk-UA"/>
        </w:rPr>
        <w:t xml:space="preserve">13 червня 2018 року </w:t>
      </w:r>
      <w:r w:rsidR="008954CB">
        <w:rPr>
          <w:color w:val="000000"/>
          <w:shd w:val="clear" w:color="auto" w:fill="FFFFFF"/>
          <w:lang w:val="uk-UA"/>
        </w:rPr>
        <w:t xml:space="preserve">№ </w:t>
      </w:r>
      <w:r w:rsidRPr="00FF5A93">
        <w:rPr>
          <w:color w:val="000000"/>
          <w:shd w:val="clear" w:color="auto" w:fill="FFFFFF"/>
          <w:lang w:val="uk-UA"/>
        </w:rPr>
        <w:t>249дп-18 про закриття дисциплінарного провадження стосовно прокурора першого відділу процесуального керівництва управління наглядової діяльності Генеральної інспекції Генеральної прокуратури України Павленка Павла Олександровича</w:t>
      </w:r>
      <w:r>
        <w:rPr>
          <w:color w:val="000000"/>
          <w:shd w:val="clear" w:color="auto" w:fill="FFFFFF"/>
          <w:lang w:val="uk-UA"/>
        </w:rPr>
        <w:t>.</w:t>
      </w:r>
    </w:p>
    <w:p w:rsidR="00FF5A93" w:rsidRPr="00FF5A93" w:rsidRDefault="00FF5A93" w:rsidP="00FF5A93">
      <w:pPr>
        <w:jc w:val="both"/>
        <w:rPr>
          <w:color w:val="000000"/>
          <w:shd w:val="clear" w:color="auto" w:fill="FFFFFF"/>
          <w:lang w:val="uk-UA"/>
        </w:rPr>
      </w:pPr>
    </w:p>
    <w:p w:rsidR="00061154" w:rsidRDefault="00061154" w:rsidP="00FF5A93">
      <w:pPr>
        <w:jc w:val="both"/>
        <w:rPr>
          <w:lang w:val="uk-UA"/>
        </w:rPr>
      </w:pPr>
    </w:p>
    <w:p w:rsidR="008954CB" w:rsidRDefault="00CF6A73" w:rsidP="008954CB">
      <w:pPr>
        <w:tabs>
          <w:tab w:val="left" w:pos="7655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D7EFC">
        <w:rPr>
          <w:b/>
        </w:rPr>
        <w:t>Голов</w:t>
      </w:r>
      <w:proofErr w:type="spellStart"/>
      <w:r w:rsidR="008954CB">
        <w:rPr>
          <w:b/>
          <w:lang w:val="uk-UA"/>
        </w:rPr>
        <w:t>уючий</w:t>
      </w:r>
      <w:proofErr w:type="spellEnd"/>
      <w:r w:rsidR="008954CB">
        <w:rPr>
          <w:b/>
          <w:lang w:val="uk-UA"/>
        </w:rPr>
        <w:t xml:space="preserve"> на засіданні </w:t>
      </w:r>
      <w:r w:rsidRPr="00DD7EFC">
        <w:rPr>
          <w:b/>
        </w:rPr>
        <w:t xml:space="preserve"> </w:t>
      </w:r>
    </w:p>
    <w:p w:rsidR="00CF6A73" w:rsidRPr="008954CB" w:rsidRDefault="00CF6A73" w:rsidP="008954CB">
      <w:pPr>
        <w:tabs>
          <w:tab w:val="left" w:pos="7655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lang w:val="uk-UA"/>
        </w:rPr>
      </w:pPr>
      <w:proofErr w:type="spellStart"/>
      <w:r w:rsidRPr="00DD7EFC">
        <w:rPr>
          <w:b/>
        </w:rPr>
        <w:t>Вищо</w:t>
      </w:r>
      <w:r>
        <w:rPr>
          <w:b/>
        </w:rPr>
        <w:t>ї</w:t>
      </w:r>
      <w:proofErr w:type="spellEnd"/>
      <w:r>
        <w:rPr>
          <w:b/>
        </w:rPr>
        <w:t xml:space="preserve"> ради </w:t>
      </w:r>
      <w:proofErr w:type="spellStart"/>
      <w:r>
        <w:rPr>
          <w:b/>
        </w:rPr>
        <w:t>правосуддя</w:t>
      </w:r>
      <w:proofErr w:type="spellEnd"/>
      <w:r>
        <w:rPr>
          <w:b/>
        </w:rPr>
        <w:tab/>
      </w:r>
      <w:r>
        <w:rPr>
          <w:b/>
          <w:lang w:val="uk-UA"/>
        </w:rPr>
        <w:t xml:space="preserve">  </w:t>
      </w:r>
      <w:r w:rsidR="008954CB">
        <w:rPr>
          <w:b/>
          <w:lang w:val="uk-UA"/>
        </w:rPr>
        <w:t>В.К. Грищук</w:t>
      </w:r>
    </w:p>
    <w:p w:rsidR="00061154" w:rsidRPr="00CF6A73" w:rsidRDefault="00061154" w:rsidP="00061154">
      <w:pPr>
        <w:jc w:val="both"/>
        <w:rPr>
          <w:b/>
        </w:rPr>
      </w:pPr>
    </w:p>
    <w:p w:rsidR="00743BBC" w:rsidRPr="00D060F2" w:rsidRDefault="00743BBC" w:rsidP="00061154">
      <w:pPr>
        <w:jc w:val="both"/>
        <w:rPr>
          <w:b/>
          <w:lang w:val="uk-UA"/>
        </w:rPr>
      </w:pPr>
    </w:p>
    <w:p w:rsidR="00061154" w:rsidRPr="00D060F2" w:rsidRDefault="00061154" w:rsidP="00061154">
      <w:pPr>
        <w:pStyle w:val="a3"/>
        <w:spacing w:before="0" w:beforeAutospacing="0" w:after="0"/>
        <w:jc w:val="both"/>
        <w:rPr>
          <w:b/>
          <w:sz w:val="28"/>
          <w:szCs w:val="28"/>
          <w:lang w:val="uk-UA"/>
        </w:rPr>
      </w:pPr>
    </w:p>
    <w:sectPr w:rsidR="00061154" w:rsidRPr="00D060F2" w:rsidSect="007F3898">
      <w:headerReference w:type="default" r:id="rId7"/>
      <w:pgSz w:w="11906" w:h="16838"/>
      <w:pgMar w:top="993" w:right="566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566" w:rsidRDefault="002F2566" w:rsidP="00654955">
      <w:r>
        <w:separator/>
      </w:r>
    </w:p>
  </w:endnote>
  <w:endnote w:type="continuationSeparator" w:id="0">
    <w:p w:rsidR="002F2566" w:rsidRDefault="002F2566" w:rsidP="00654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566" w:rsidRDefault="002F2566" w:rsidP="00654955">
      <w:r>
        <w:separator/>
      </w:r>
    </w:p>
  </w:footnote>
  <w:footnote w:type="continuationSeparator" w:id="0">
    <w:p w:rsidR="002F2566" w:rsidRDefault="002F2566" w:rsidP="00654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511" w:rsidRDefault="001D6D0C" w:rsidP="00C75040">
    <w:pPr>
      <w:pStyle w:val="a4"/>
    </w:pPr>
  </w:p>
  <w:p w:rsidR="00261511" w:rsidRDefault="001D6D0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154"/>
    <w:rsid w:val="00061154"/>
    <w:rsid w:val="00093DD1"/>
    <w:rsid w:val="000B3A3D"/>
    <w:rsid w:val="000C40C1"/>
    <w:rsid w:val="000C52C2"/>
    <w:rsid w:val="00160601"/>
    <w:rsid w:val="001737CD"/>
    <w:rsid w:val="001A5545"/>
    <w:rsid w:val="001D6D0C"/>
    <w:rsid w:val="002314DB"/>
    <w:rsid w:val="002838A8"/>
    <w:rsid w:val="002F2566"/>
    <w:rsid w:val="002F7CF1"/>
    <w:rsid w:val="003C0493"/>
    <w:rsid w:val="003F4A2E"/>
    <w:rsid w:val="003F68B3"/>
    <w:rsid w:val="00416F34"/>
    <w:rsid w:val="00654955"/>
    <w:rsid w:val="00737F24"/>
    <w:rsid w:val="00743BBC"/>
    <w:rsid w:val="0078178D"/>
    <w:rsid w:val="007F3898"/>
    <w:rsid w:val="008954CB"/>
    <w:rsid w:val="008C7BB6"/>
    <w:rsid w:val="00913ACD"/>
    <w:rsid w:val="00966A46"/>
    <w:rsid w:val="009721BE"/>
    <w:rsid w:val="009928C3"/>
    <w:rsid w:val="009D1747"/>
    <w:rsid w:val="00A232D4"/>
    <w:rsid w:val="00A2659A"/>
    <w:rsid w:val="00BF1B1D"/>
    <w:rsid w:val="00C656BB"/>
    <w:rsid w:val="00C75040"/>
    <w:rsid w:val="00CF6A73"/>
    <w:rsid w:val="00D060F2"/>
    <w:rsid w:val="00D217F9"/>
    <w:rsid w:val="00D32262"/>
    <w:rsid w:val="00D45EE2"/>
    <w:rsid w:val="00D75105"/>
    <w:rsid w:val="00D772C8"/>
    <w:rsid w:val="00DB2B1C"/>
    <w:rsid w:val="00DC6809"/>
    <w:rsid w:val="00E424FF"/>
    <w:rsid w:val="00E71F9A"/>
    <w:rsid w:val="00E77345"/>
    <w:rsid w:val="00E94D44"/>
    <w:rsid w:val="00EC42E2"/>
    <w:rsid w:val="00F72CB6"/>
    <w:rsid w:val="00FF5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154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61154"/>
    <w:pPr>
      <w:spacing w:before="100" w:beforeAutospacing="1" w:after="119"/>
    </w:pPr>
    <w:rPr>
      <w:rFonts w:eastAsia="Times New Roman"/>
      <w:sz w:val="24"/>
      <w:szCs w:val="24"/>
    </w:rPr>
  </w:style>
  <w:style w:type="character" w:customStyle="1" w:styleId="FontStyle16">
    <w:name w:val="Font Style16"/>
    <w:basedOn w:val="a0"/>
    <w:rsid w:val="00061154"/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6115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1154"/>
    <w:rPr>
      <w:rFonts w:ascii="Times New Roman" w:eastAsia="Calibri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061154"/>
    <w:pPr>
      <w:spacing w:after="120"/>
    </w:pPr>
    <w:rPr>
      <w:rFonts w:eastAsia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06115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Абзац списка Знак"/>
    <w:aliases w:val="Подглава Знак"/>
    <w:basedOn w:val="a0"/>
    <w:link w:val="a9"/>
    <w:uiPriority w:val="34"/>
    <w:locked/>
    <w:rsid w:val="00061154"/>
  </w:style>
  <w:style w:type="paragraph" w:styleId="a9">
    <w:name w:val="List Paragraph"/>
    <w:aliases w:val="Подглава"/>
    <w:basedOn w:val="a"/>
    <w:link w:val="a8"/>
    <w:uiPriority w:val="34"/>
    <w:qFormat/>
    <w:rsid w:val="0006115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743BBC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CF6A7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F6A73"/>
    <w:rPr>
      <w:rFonts w:ascii="Segoe UI" w:eastAsia="Calibri" w:hAnsi="Segoe UI" w:cs="Segoe UI"/>
      <w:sz w:val="18"/>
      <w:szCs w:val="18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C7504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75040"/>
    <w:rPr>
      <w:rFonts w:ascii="Times New Roman" w:eastAsia="Calibri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2223</Words>
  <Characters>1268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 Василаш (VRU-MONO0197 - v.vasylash)</dc:creator>
  <cp:lastModifiedBy>Лариса Бардаченко (VRU-GAMEMAX2-03 - l.bardachenko)</cp:lastModifiedBy>
  <cp:revision>5</cp:revision>
  <cp:lastPrinted>2020-01-11T08:23:00Z</cp:lastPrinted>
  <dcterms:created xsi:type="dcterms:W3CDTF">2020-01-17T13:36:00Z</dcterms:created>
  <dcterms:modified xsi:type="dcterms:W3CDTF">2020-01-17T14:25:00Z</dcterms:modified>
</cp:coreProperties>
</file>